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43F2" w14:textId="77777777" w:rsidR="00B80CF8" w:rsidRPr="00B80CF8" w:rsidRDefault="00B80CF8" w:rsidP="00B80CF8">
      <w:pPr>
        <w:shd w:val="clear" w:color="auto" w:fill="FFFFFF"/>
        <w:spacing w:before="100" w:beforeAutospacing="1" w:after="135" w:line="480" w:lineRule="atLeast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  <w:r w:rsidRPr="00B80CF8">
        <w:rPr>
          <w:rFonts w:ascii="Arial" w:eastAsia="Times New Roman" w:hAnsi="Arial" w:cs="Arial"/>
          <w:b/>
          <w:bCs/>
          <w:color w:val="23864D"/>
          <w:sz w:val="42"/>
          <w:szCs w:val="42"/>
        </w:rPr>
        <w:t>Upcoming FAFSA Fest Events</w:t>
      </w:r>
    </w:p>
    <w:p w14:paraId="079750A4" w14:textId="77777777" w:rsidR="00B80CF8" w:rsidRPr="00B80CF8" w:rsidRDefault="00B80CF8" w:rsidP="00B80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0CF8">
        <w:rPr>
          <w:rFonts w:ascii="Work Sans" w:eastAsia="Times New Roman" w:hAnsi="Work Sans" w:cs="Arial"/>
          <w:color w:val="717073"/>
          <w:sz w:val="26"/>
          <w:szCs w:val="26"/>
          <w:shd w:val="clear" w:color="auto" w:fill="FFFFFF"/>
        </w:rPr>
        <w:t>Here's what's planned for the season ahead:</w:t>
      </w:r>
    </w:p>
    <w:p w14:paraId="52FD601F" w14:textId="77777777" w:rsidR="00B80CF8" w:rsidRPr="00B80CF8" w:rsidRDefault="00B80CF8" w:rsidP="00B80CF8">
      <w:pPr>
        <w:shd w:val="clear" w:color="auto" w:fill="FFFFFF"/>
        <w:spacing w:after="0" w:line="330" w:lineRule="atLeast"/>
        <w:ind w:left="975"/>
        <w:rPr>
          <w:rFonts w:ascii="Arial" w:eastAsia="Times New Roman" w:hAnsi="Arial" w:cs="Arial"/>
          <w:color w:val="222222"/>
          <w:sz w:val="24"/>
          <w:szCs w:val="24"/>
        </w:rPr>
      </w:pPr>
      <w:r w:rsidRPr="00B80CF8">
        <w:rPr>
          <w:rFonts w:ascii="Symbol" w:eastAsia="Times New Roman" w:hAnsi="Symbol" w:cs="Arial"/>
          <w:color w:val="717073"/>
          <w:sz w:val="20"/>
          <w:szCs w:val="20"/>
        </w:rPr>
        <w:t>·</w:t>
      </w:r>
      <w:r w:rsidRPr="00B80CF8">
        <w:rPr>
          <w:rFonts w:ascii="Times New Roman" w:eastAsia="Times New Roman" w:hAnsi="Times New Roman" w:cs="Times New Roman"/>
          <w:color w:val="717073"/>
          <w:sz w:val="14"/>
          <w:szCs w:val="14"/>
        </w:rPr>
        <w:t> </w:t>
      </w:r>
      <w:r w:rsidRPr="00B80CF8">
        <w:rPr>
          <w:rFonts w:ascii="Work Sans" w:eastAsia="Times New Roman" w:hAnsi="Work Sans" w:cs="Arial"/>
          <w:b/>
          <w:bCs/>
          <w:color w:val="717073"/>
          <w:sz w:val="26"/>
          <w:szCs w:val="26"/>
        </w:rPr>
        <w:t>Support for Applying to College and Vocational Training</w:t>
      </w:r>
      <w:r w:rsidRPr="00B80CF8">
        <w:rPr>
          <w:rFonts w:ascii="Work Sans" w:eastAsia="Times New Roman" w:hAnsi="Work Sans" w:cs="Arial"/>
          <w:color w:val="717073"/>
          <w:sz w:val="26"/>
          <w:szCs w:val="26"/>
        </w:rPr>
        <w:br/>
        <w:t>Saturday April 22, 2023</w:t>
      </w:r>
      <w:r w:rsidRPr="00B80CF8">
        <w:rPr>
          <w:rFonts w:ascii="Work Sans" w:eastAsia="Times New Roman" w:hAnsi="Work Sans" w:cs="Arial"/>
          <w:color w:val="717073"/>
          <w:sz w:val="26"/>
          <w:szCs w:val="26"/>
        </w:rPr>
        <w:br/>
        <w:t>10 AM – 2 PM</w:t>
      </w:r>
      <w:r w:rsidRPr="00B80CF8">
        <w:rPr>
          <w:rFonts w:ascii="Work Sans" w:eastAsia="Times New Roman" w:hAnsi="Work Sans" w:cs="Arial"/>
          <w:color w:val="717073"/>
          <w:sz w:val="26"/>
          <w:szCs w:val="26"/>
        </w:rPr>
        <w:br/>
        <w:t>REOC 4th floor computer area</w:t>
      </w:r>
      <w:r w:rsidRPr="00B80CF8">
        <w:rPr>
          <w:rFonts w:ascii="Work Sans" w:eastAsia="Times New Roman" w:hAnsi="Work Sans" w:cs="Arial"/>
          <w:color w:val="717073"/>
          <w:sz w:val="26"/>
          <w:szCs w:val="26"/>
        </w:rPr>
        <w:br/>
        <w:t>Seniors can complete their graduation checklist and take advantage of college and career advancement opportunities. Area colleges and vocational representatives will provide one-on-one sessions with students.</w:t>
      </w:r>
      <w:r w:rsidRPr="00B80CF8">
        <w:rPr>
          <w:rFonts w:ascii="Work Sans" w:eastAsia="Times New Roman" w:hAnsi="Work Sans" w:cs="Arial"/>
          <w:color w:val="717073"/>
          <w:sz w:val="26"/>
          <w:szCs w:val="26"/>
        </w:rPr>
        <w:br/>
      </w:r>
      <w:hyperlink r:id="rId4" w:tgtFrame="_blank" w:history="1">
        <w:r w:rsidRPr="00B80CF8">
          <w:rPr>
            <w:rFonts w:ascii="Work Sans" w:eastAsia="Times New Roman" w:hAnsi="Work Sans" w:cs="Arial"/>
            <w:b/>
            <w:bCs/>
            <w:color w:val="1155CC"/>
            <w:sz w:val="26"/>
            <w:szCs w:val="26"/>
            <w:u w:val="single"/>
          </w:rPr>
          <w:t>Click here for program flyer</w:t>
        </w:r>
      </w:hyperlink>
    </w:p>
    <w:p w14:paraId="5D5D561C" w14:textId="77777777" w:rsidR="00B80CF8" w:rsidRPr="00B80CF8" w:rsidRDefault="00B80CF8" w:rsidP="00B80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0CF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0BD49A2" w14:textId="77777777" w:rsidR="00B80CF8" w:rsidRPr="00B80CF8" w:rsidRDefault="00B80CF8" w:rsidP="00B80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0CF8">
        <w:rPr>
          <w:rFonts w:ascii="Arial" w:eastAsia="Times New Roman" w:hAnsi="Arial" w:cs="Arial"/>
          <w:color w:val="222222"/>
          <w:sz w:val="24"/>
          <w:szCs w:val="24"/>
        </w:rPr>
        <w:t xml:space="preserve">REF also </w:t>
      </w:r>
      <w:proofErr w:type="gramStart"/>
      <w:r w:rsidRPr="00B80CF8">
        <w:rPr>
          <w:rFonts w:ascii="Arial" w:eastAsia="Times New Roman" w:hAnsi="Arial" w:cs="Arial"/>
          <w:color w:val="222222"/>
          <w:sz w:val="24"/>
          <w:szCs w:val="24"/>
        </w:rPr>
        <w:t>is in need of</w:t>
      </w:r>
      <w:proofErr w:type="gramEnd"/>
      <w:r w:rsidRPr="00B80CF8">
        <w:rPr>
          <w:rFonts w:ascii="Arial" w:eastAsia="Times New Roman" w:hAnsi="Arial" w:cs="Arial"/>
          <w:color w:val="222222"/>
          <w:sz w:val="24"/>
          <w:szCs w:val="24"/>
        </w:rPr>
        <w:t xml:space="preserve"> volunteers to assist with their FAFSA Fest (helping students and parents fill out the FAFSA forms); staff the College Help Desk; or offer their special skills for presentations, workshops, etc. More details at </w:t>
      </w:r>
      <w:hyperlink r:id="rId5" w:tgtFrame="_blank" w:history="1">
        <w:r w:rsidRPr="00B80CF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https://rochestercan.org/volunteer.html</w:t>
        </w:r>
      </w:hyperlink>
    </w:p>
    <w:p w14:paraId="39341089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F8"/>
    <w:rsid w:val="002D4C78"/>
    <w:rsid w:val="0034427C"/>
    <w:rsid w:val="00423573"/>
    <w:rsid w:val="00644730"/>
    <w:rsid w:val="00B80CF8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4E25"/>
  <w15:chartTrackingRefBased/>
  <w15:docId w15:val="{42B65805-4D93-4786-A248-1D895BE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chestercan.org/volunteer.html" TargetMode="External"/><Relationship Id="rId4" Type="http://schemas.openxmlformats.org/officeDocument/2006/relationships/hyperlink" Target="https://rochestercan.org/uploads/documents/April_Event_Fly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2023-03-31T14:32:00Z</dcterms:created>
  <dcterms:modified xsi:type="dcterms:W3CDTF">2023-03-31T14:33:00Z</dcterms:modified>
</cp:coreProperties>
</file>